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4310" w14:textId="77777777" w:rsidR="003E2566" w:rsidRDefault="003E2566" w:rsidP="00600EB9">
      <w:pPr>
        <w:rPr>
          <w:rFonts w:ascii="Tahoma" w:eastAsia="Tahoma" w:hAnsi="Tahoma" w:cs="Tahoma"/>
          <w:sz w:val="22"/>
          <w:szCs w:val="22"/>
        </w:rPr>
      </w:pPr>
    </w:p>
    <w:p w14:paraId="3BD58771" w14:textId="77777777" w:rsidR="00B36988" w:rsidRDefault="00B36988"/>
    <w:p w14:paraId="63EA74F5" w14:textId="77777777" w:rsidR="00617F44" w:rsidRDefault="00617F44" w:rsidP="00617F44">
      <w:pPr>
        <w:jc w:val="center"/>
        <w:rPr>
          <w:b/>
        </w:rPr>
      </w:pPr>
      <w:r>
        <w:rPr>
          <w:b/>
        </w:rPr>
        <w:t>SELEÇÃO 2021</w:t>
      </w:r>
    </w:p>
    <w:p w14:paraId="3495BA2A" w14:textId="248B8A24" w:rsidR="00617F44" w:rsidRDefault="00617F44" w:rsidP="00617F44">
      <w:pPr>
        <w:jc w:val="center"/>
        <w:rPr>
          <w:b/>
        </w:rPr>
      </w:pPr>
      <w:r>
        <w:rPr>
          <w:b/>
        </w:rPr>
        <w:t>DOUTORADO- Edital 01/2020</w:t>
      </w:r>
    </w:p>
    <w:p w14:paraId="6F13AAF5" w14:textId="77777777" w:rsidR="00617F44" w:rsidRDefault="00617F44" w:rsidP="00617F44">
      <w:pPr>
        <w:pStyle w:val="Corpodetexto"/>
        <w:ind w:right="831"/>
        <w:jc w:val="both"/>
        <w:rPr>
          <w:rFonts w:eastAsia="Tahoma"/>
          <w:sz w:val="20"/>
          <w:szCs w:val="20"/>
          <w:u w:val="single"/>
        </w:rPr>
      </w:pPr>
      <w:r>
        <w:rPr>
          <w:sz w:val="22"/>
          <w:szCs w:val="22"/>
        </w:rPr>
        <w:t xml:space="preserve">O Programa Multidisciplinar de Pós-Graduação em Cultura e Sociedade da Universidade Federal da Bahia torna pública a </w:t>
      </w:r>
      <w:r>
        <w:rPr>
          <w:rFonts w:eastAsia="Tahoma"/>
          <w:sz w:val="20"/>
          <w:szCs w:val="20"/>
          <w:u w:val="single"/>
        </w:rPr>
        <w:t xml:space="preserve">RELAÇÃO DE APROVADAS/OS APÓS RECURSOS </w:t>
      </w:r>
      <w:r>
        <w:rPr>
          <w:rFonts w:eastAsia="Tahoma"/>
          <w:sz w:val="20"/>
          <w:szCs w:val="20"/>
        </w:rPr>
        <w:t xml:space="preserve"> NA 3º ETAPA DE SELEÇÃO – </w:t>
      </w:r>
      <w:r>
        <w:rPr>
          <w:rFonts w:eastAsia="Tahoma"/>
          <w:sz w:val="20"/>
          <w:szCs w:val="20"/>
          <w:u w:val="single"/>
        </w:rPr>
        <w:t>AVALIAÇÃO DAS ENTREVISTAS</w:t>
      </w:r>
    </w:p>
    <w:p w14:paraId="412D0BB3" w14:textId="77777777" w:rsidR="00DF2108" w:rsidRDefault="00DF2108" w:rsidP="00DF2108">
      <w:pPr>
        <w:rPr>
          <w:rFonts w:ascii="Tahoma" w:eastAsia="Tahoma" w:hAnsi="Tahoma" w:cs="Tahoma"/>
          <w:sz w:val="22"/>
          <w:szCs w:val="22"/>
        </w:rPr>
      </w:pPr>
    </w:p>
    <w:tbl>
      <w:tblPr>
        <w:tblStyle w:val="a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306"/>
        <w:gridCol w:w="2459"/>
      </w:tblGrid>
      <w:tr w:rsidR="00483FC2" w:rsidRPr="0035646C" w14:paraId="217C4997" w14:textId="77777777" w:rsidTr="00334803">
        <w:trPr>
          <w:trHeight w:val="57"/>
        </w:trPr>
        <w:tc>
          <w:tcPr>
            <w:tcW w:w="0" w:type="auto"/>
            <w:shd w:val="clear" w:color="auto" w:fill="B2A1C7" w:themeFill="accent4" w:themeFillTint="99"/>
            <w:vAlign w:val="center"/>
          </w:tcPr>
          <w:p w14:paraId="0A8737FC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CANDIDATO</w:t>
            </w:r>
            <w:r>
              <w:rPr>
                <w:rFonts w:ascii="Abadi MT Condensed Light" w:eastAsia="Verdana" w:hAnsi="Abadi MT Condensed Light" w:cs="Verdana"/>
              </w:rPr>
              <w:t>/A</w:t>
            </w:r>
          </w:p>
        </w:tc>
        <w:tc>
          <w:tcPr>
            <w:tcW w:w="2459" w:type="dxa"/>
            <w:shd w:val="clear" w:color="auto" w:fill="B2A1C7" w:themeFill="accent4" w:themeFillTint="99"/>
            <w:vAlign w:val="center"/>
          </w:tcPr>
          <w:p w14:paraId="1DF13DE7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LINHA PESQUISA</w:t>
            </w:r>
          </w:p>
        </w:tc>
      </w:tr>
      <w:tr w:rsidR="00483FC2" w:rsidRPr="0035646C" w14:paraId="1CDAC873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381FEC4A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9E098C">
              <w:rPr>
                <w:rFonts w:ascii="Abadi MT Condensed Light" w:eastAsia="Verdana" w:hAnsi="Abadi MT Condensed Light" w:cs="Verdana"/>
              </w:rPr>
              <w:t>CLÁUDIO CARVALHO MOREIRA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54B97F3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3255FF76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1048B407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9E098C">
              <w:rPr>
                <w:rFonts w:ascii="Abadi MT Condensed Light" w:eastAsia="Verdana" w:hAnsi="Abadi MT Condensed Light" w:cs="Verdana"/>
              </w:rPr>
              <w:t>DANIELA DE ANDRADE SOUZA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E9C21ED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ARTES</w:t>
            </w:r>
          </w:p>
        </w:tc>
      </w:tr>
      <w:tr w:rsidR="00483FC2" w:rsidRPr="0035646C" w14:paraId="6E9C7DF8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8361441" w14:textId="77777777" w:rsidR="00483FC2" w:rsidRPr="0035646C" w:rsidRDefault="00483FC2" w:rsidP="005A4485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5A4485">
              <w:rPr>
                <w:rFonts w:ascii="Abadi MT Condensed Light" w:eastAsia="Verdana" w:hAnsi="Abadi MT Condensed Light" w:cs="Verdana"/>
                <w:color w:val="000000"/>
              </w:rPr>
              <w:t>DANILO DE SANTANA CARDÔSO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7950736" w14:textId="77777777" w:rsidR="00483FC2" w:rsidRPr="0035646C" w:rsidRDefault="00483FC2" w:rsidP="005A4485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IDENTIDADE</w:t>
            </w:r>
          </w:p>
        </w:tc>
      </w:tr>
      <w:tr w:rsidR="00483FC2" w:rsidRPr="0035646C" w14:paraId="28DD2232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4998A02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5A4485">
              <w:rPr>
                <w:rFonts w:ascii="Abadi MT Condensed Light" w:eastAsia="Verdana" w:hAnsi="Abadi MT Condensed Light" w:cs="Verdana"/>
              </w:rPr>
              <w:t>EDSON RODRIGUES DE SOUZA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BC3E4F9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0FBA3BA3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46759156" w14:textId="77777777" w:rsidR="00483FC2" w:rsidRPr="0035646C" w:rsidRDefault="00483FC2" w:rsidP="00470FD4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470FD4">
              <w:rPr>
                <w:rFonts w:ascii="Abadi MT Condensed Light" w:eastAsia="Verdana" w:hAnsi="Abadi MT Condensed Light" w:cs="Verdana"/>
              </w:rPr>
              <w:t>FERNANDA GONCALVES CALDAS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07AB455" w14:textId="77777777" w:rsidR="00483FC2" w:rsidRPr="0035646C" w:rsidRDefault="00483FC2" w:rsidP="00470FD4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330001C7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68E88B8" w14:textId="77777777" w:rsidR="00483FC2" w:rsidRPr="0035646C" w:rsidRDefault="00483FC2" w:rsidP="005A4485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5A4485">
              <w:rPr>
                <w:rFonts w:ascii="Abadi MT Condensed Light" w:eastAsia="Verdana" w:hAnsi="Abadi MT Condensed Light" w:cs="Verdana"/>
              </w:rPr>
              <w:t>HELENA GABRIELLE SOUZA RIBEIRO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6539417" w14:textId="77777777" w:rsidR="00483FC2" w:rsidRPr="0035646C" w:rsidRDefault="00483FC2" w:rsidP="005A4485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ARTES</w:t>
            </w:r>
          </w:p>
        </w:tc>
      </w:tr>
      <w:tr w:rsidR="00483FC2" w:rsidRPr="0035646C" w14:paraId="559CFACF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250F9C6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9E098C">
              <w:rPr>
                <w:rFonts w:ascii="Abadi MT Condensed Light" w:eastAsia="Verdana" w:hAnsi="Abadi MT Condensed Light" w:cs="Verdana"/>
              </w:rPr>
              <w:t>HORTÊNCIA SILVA NEPOMUCENO DOS SANTOS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72E06FC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2981B51E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024ECDAA" w14:textId="77777777" w:rsidR="00483FC2" w:rsidRPr="0035646C" w:rsidRDefault="00483FC2" w:rsidP="00334803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34803">
              <w:rPr>
                <w:rFonts w:ascii="Abadi MT Condensed Light" w:eastAsia="Verdana" w:hAnsi="Abadi MT Condensed Light" w:cs="Verdana"/>
              </w:rPr>
              <w:t>JANINE PEREIRA FALCÃO DE OLIVEIRA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3D9F1F7" w14:textId="77777777" w:rsidR="00483FC2" w:rsidRPr="0035646C" w:rsidRDefault="00483FC2" w:rsidP="00334803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1D01175E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00E05F4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9E098C">
              <w:rPr>
                <w:rFonts w:ascii="Abadi MT Condensed Light" w:eastAsia="Verdana" w:hAnsi="Abadi MT Condensed Light" w:cs="Verdana"/>
              </w:rPr>
              <w:t>LEONARDO TRINDADE ARAÚJO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64D1848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5D9C9A4C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4DEA3615" w14:textId="77777777" w:rsidR="00483FC2" w:rsidRPr="0035646C" w:rsidRDefault="00483FC2" w:rsidP="00334803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34803">
              <w:rPr>
                <w:rFonts w:ascii="Abadi MT Condensed Light" w:eastAsia="Verdana" w:hAnsi="Abadi MT Condensed Light" w:cs="Verdana"/>
              </w:rPr>
              <w:t>MARIANA PINTO MIRANDA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12BCF06" w14:textId="77777777" w:rsidR="00483FC2" w:rsidRPr="0035646C" w:rsidRDefault="00483FC2" w:rsidP="00334803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0D1E5193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5BD84254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5A4485">
              <w:rPr>
                <w:rFonts w:ascii="Abadi MT Condensed Light" w:eastAsia="Verdana" w:hAnsi="Abadi MT Condensed Light" w:cs="Verdana"/>
              </w:rPr>
              <w:t>MÁRIO GONZAGA JORGE JUNIOR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0B6F19D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6A680FA1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5F2C32E4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5A4485">
              <w:rPr>
                <w:rFonts w:ascii="Abadi MT Condensed Light" w:eastAsia="Verdana" w:hAnsi="Abadi MT Condensed Light" w:cs="Verdana"/>
              </w:rPr>
              <w:t>MAURICIO JESUS OLIVEIRA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13EC777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ARTES</w:t>
            </w:r>
          </w:p>
        </w:tc>
      </w:tr>
      <w:tr w:rsidR="00483FC2" w:rsidRPr="0035646C" w14:paraId="2698BE73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352C878E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5A4485">
              <w:rPr>
                <w:rFonts w:ascii="Abadi MT Condensed Light" w:eastAsia="Verdana" w:hAnsi="Abadi MT Condensed Light" w:cs="Verdana"/>
              </w:rPr>
              <w:t>MEG SAIARA SILVA RIBEIRO DE MACEDO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E15F9C5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ARTES</w:t>
            </w:r>
          </w:p>
        </w:tc>
      </w:tr>
      <w:tr w:rsidR="00483FC2" w:rsidRPr="0035646C" w14:paraId="015C7C28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4CCF0C7B" w14:textId="77777777" w:rsidR="00483FC2" w:rsidRPr="0035646C" w:rsidRDefault="00483FC2" w:rsidP="005A4485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5A4485">
              <w:rPr>
                <w:rFonts w:ascii="Abadi MT Condensed Light" w:eastAsia="Verdana" w:hAnsi="Abadi MT Condensed Light" w:cs="Verdana"/>
                <w:color w:val="000000"/>
              </w:rPr>
              <w:t>NAIARA MOURA PINTO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9275404" w14:textId="77777777" w:rsidR="00483FC2" w:rsidRPr="0035646C" w:rsidRDefault="00483FC2" w:rsidP="005A4485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ARTES</w:t>
            </w:r>
          </w:p>
        </w:tc>
      </w:tr>
      <w:tr w:rsidR="00483FC2" w:rsidRPr="0035646C" w14:paraId="58949236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5413C32D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5A4485">
              <w:rPr>
                <w:rFonts w:ascii="Abadi MT Condensed Light" w:eastAsia="Verdana" w:hAnsi="Abadi MT Condensed Light" w:cs="Verdana"/>
              </w:rPr>
              <w:t>NARA DA CUNHA PESSOA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314CC5C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30331EE0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56BA0C3D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5A4485">
              <w:rPr>
                <w:rFonts w:ascii="Abadi MT Condensed Light" w:eastAsia="Verdana" w:hAnsi="Abadi MT Condensed Light" w:cs="Verdana"/>
              </w:rPr>
              <w:t>PAULO ROGÉRIO COSTA DE OLIVEIRA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F68043F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4DF656AA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34343771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  <w:color w:val="000000"/>
              </w:rPr>
            </w:pPr>
            <w:r w:rsidRPr="005A4485">
              <w:rPr>
                <w:rFonts w:ascii="Abadi MT Condensed Light" w:eastAsia="Verdana" w:hAnsi="Abadi MT Condensed Light" w:cs="Verdana"/>
                <w:color w:val="000000"/>
              </w:rPr>
              <w:t>POLIANA LIMA BICALHO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F48A1AB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206B4AE2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7E67A11A" w14:textId="77777777" w:rsidR="00483FC2" w:rsidRPr="0035646C" w:rsidRDefault="00483FC2" w:rsidP="005A4485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34803">
              <w:rPr>
                <w:rFonts w:ascii="Abadi MT Condensed Light" w:eastAsia="Verdana" w:hAnsi="Abadi MT Condensed Light" w:cs="Verdana"/>
              </w:rPr>
              <w:t>RAFAEL LIMA SILVA SOARES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4BA7272" w14:textId="77777777" w:rsidR="00483FC2" w:rsidRPr="0035646C" w:rsidRDefault="00483FC2" w:rsidP="005A4485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344047CB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4F24857C" w14:textId="77777777" w:rsidR="00483FC2" w:rsidRPr="0035646C" w:rsidRDefault="00483FC2" w:rsidP="00470FD4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470FD4">
              <w:rPr>
                <w:rFonts w:ascii="Abadi MT Condensed Light" w:eastAsia="Verdana" w:hAnsi="Abadi MT Condensed Light" w:cs="Verdana"/>
              </w:rPr>
              <w:t>TÂMARA ROSSENE ANDRADE BOMFIM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5F06BF1" w14:textId="77777777" w:rsidR="00483FC2" w:rsidRPr="0035646C" w:rsidRDefault="00483FC2" w:rsidP="00470FD4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IDENTIDADE</w:t>
            </w:r>
          </w:p>
        </w:tc>
      </w:tr>
      <w:tr w:rsidR="00483FC2" w:rsidRPr="0035646C" w14:paraId="5480CC78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210EFB88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470FD4">
              <w:rPr>
                <w:rFonts w:ascii="Abadi MT Condensed Light" w:eastAsia="Verdana" w:hAnsi="Abadi MT Condensed Light" w:cs="Verdana"/>
              </w:rPr>
              <w:t>TÁSSIA CATARINA GUIMARÃES DA SILVA CARVALHO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C87155F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75010C53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6C310729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470FD4">
              <w:rPr>
                <w:rFonts w:ascii="Abadi MT Condensed Light" w:eastAsia="Verdana" w:hAnsi="Abadi MT Condensed Light" w:cs="Verdana"/>
              </w:rPr>
              <w:t>VANESSA TONELLI DA SILVA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3160452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  <w:tr w:rsidR="00483FC2" w:rsidRPr="0035646C" w14:paraId="5A60C1BE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4442C7A2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34803">
              <w:rPr>
                <w:rFonts w:ascii="Abadi MT Condensed Light" w:eastAsia="Verdana" w:hAnsi="Abadi MT Condensed Light" w:cs="Verdana"/>
              </w:rPr>
              <w:t>VANHISE DA SILVA RIBEIRO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AB72036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ARTES</w:t>
            </w:r>
          </w:p>
        </w:tc>
      </w:tr>
      <w:tr w:rsidR="00483FC2" w:rsidRPr="0035646C" w14:paraId="2823DEA0" w14:textId="77777777" w:rsidTr="00334803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14:paraId="4CF58225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34803">
              <w:rPr>
                <w:rFonts w:ascii="Abadi MT Condensed Light" w:eastAsia="Verdana" w:hAnsi="Abadi MT Condensed Light" w:cs="Verdana"/>
              </w:rPr>
              <w:t>VIVIAN CAMPOS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81F77B7" w14:textId="77777777" w:rsidR="00483FC2" w:rsidRPr="0035646C" w:rsidRDefault="00483FC2" w:rsidP="0035646C">
            <w:pPr>
              <w:jc w:val="center"/>
              <w:rPr>
                <w:rFonts w:ascii="Abadi MT Condensed Light" w:eastAsia="Verdana" w:hAnsi="Abadi MT Condensed Light" w:cs="Verdana"/>
              </w:rPr>
            </w:pPr>
            <w:r w:rsidRPr="0035646C">
              <w:rPr>
                <w:rFonts w:ascii="Abadi MT Condensed Light" w:eastAsia="Verdana" w:hAnsi="Abadi MT Condensed Light" w:cs="Verdana"/>
              </w:rPr>
              <w:t>DESENVOLVIMENTO</w:t>
            </w:r>
          </w:p>
        </w:tc>
      </w:tr>
    </w:tbl>
    <w:p w14:paraId="58E2DD97" w14:textId="77777777" w:rsidR="00AF4D97" w:rsidRDefault="00AF4D97">
      <w:pPr>
        <w:rPr>
          <w:rFonts w:ascii="Verdana" w:eastAsia="Verdana" w:hAnsi="Verdana" w:cs="Verdana"/>
          <w:sz w:val="18"/>
          <w:szCs w:val="18"/>
        </w:rPr>
      </w:pPr>
    </w:p>
    <w:p w14:paraId="125BBC34" w14:textId="77777777" w:rsidR="0035646C" w:rsidRDefault="0035646C" w:rsidP="0035646C">
      <w:pPr>
        <w:jc w:val="center"/>
        <w:rPr>
          <w:rFonts w:ascii="Abadi MT Condensed Light" w:eastAsia="Verdana" w:hAnsi="Abadi MT Condensed Light" w:cs="Verdana"/>
          <w:sz w:val="18"/>
          <w:szCs w:val="18"/>
        </w:rPr>
      </w:pPr>
    </w:p>
    <w:p w14:paraId="644FE244" w14:textId="77777777" w:rsidR="0035646C" w:rsidRDefault="0035646C" w:rsidP="0035646C">
      <w:pPr>
        <w:jc w:val="center"/>
        <w:rPr>
          <w:rFonts w:ascii="Abadi MT Condensed Light" w:eastAsia="Verdana" w:hAnsi="Abadi MT Condensed Light" w:cs="Verdana"/>
          <w:sz w:val="18"/>
          <w:szCs w:val="18"/>
        </w:rPr>
      </w:pPr>
    </w:p>
    <w:p w14:paraId="67A84090" w14:textId="77777777" w:rsidR="0035646C" w:rsidRDefault="0035646C" w:rsidP="0035646C">
      <w:pPr>
        <w:jc w:val="center"/>
        <w:rPr>
          <w:rFonts w:ascii="Abadi MT Condensed Light" w:eastAsia="Verdana" w:hAnsi="Abadi MT Condensed Light" w:cs="Verdana"/>
          <w:sz w:val="18"/>
          <w:szCs w:val="18"/>
        </w:rPr>
      </w:pPr>
    </w:p>
    <w:p w14:paraId="3CC1C9CD" w14:textId="5B905FD2" w:rsidR="0035646C" w:rsidRDefault="0035646C" w:rsidP="0035646C">
      <w:pPr>
        <w:jc w:val="center"/>
        <w:rPr>
          <w:rFonts w:ascii="Abadi MT Condensed Light" w:eastAsia="Verdana" w:hAnsi="Abadi MT Condensed Light" w:cs="Verdana"/>
          <w:sz w:val="18"/>
          <w:szCs w:val="18"/>
        </w:rPr>
      </w:pPr>
      <w:r w:rsidRPr="0035646C">
        <w:rPr>
          <w:rFonts w:ascii="Abadi MT Condensed Light" w:eastAsia="Verdana" w:hAnsi="Abadi MT Condensed Light" w:cs="Verdana"/>
          <w:sz w:val="18"/>
          <w:szCs w:val="18"/>
        </w:rPr>
        <w:t xml:space="preserve">COMISSÃO DE SELEÇÃO </w:t>
      </w:r>
      <w:r w:rsidR="00746E41">
        <w:rPr>
          <w:rFonts w:ascii="Abadi MT Condensed Light" w:eastAsia="Verdana" w:hAnsi="Abadi MT Condensed Light" w:cs="Verdana"/>
          <w:sz w:val="18"/>
          <w:szCs w:val="18"/>
        </w:rPr>
        <w:t>DO DOUTORADO</w:t>
      </w:r>
    </w:p>
    <w:p w14:paraId="14B74D81" w14:textId="4299B809" w:rsidR="00746E41" w:rsidRDefault="00746E41" w:rsidP="00746E41">
      <w:pPr>
        <w:rPr>
          <w:rFonts w:ascii="Abadi MT Condensed Light" w:eastAsia="Verdana" w:hAnsi="Abadi MT Condensed Light" w:cs="Verdana"/>
          <w:sz w:val="18"/>
          <w:szCs w:val="18"/>
        </w:rPr>
      </w:pPr>
      <w:r>
        <w:rPr>
          <w:rFonts w:ascii="Abadi MT Condensed Light" w:eastAsia="Verdana" w:hAnsi="Abadi MT Condensed Light" w:cs="Verdana"/>
          <w:sz w:val="18"/>
          <w:szCs w:val="18"/>
        </w:rPr>
        <w:t>SALVADOR, 03/12/2020.</w:t>
      </w:r>
    </w:p>
    <w:p w14:paraId="1E360604" w14:textId="19918BA4" w:rsidR="00E41EDC" w:rsidRDefault="00E41EDC" w:rsidP="00746E41">
      <w:pPr>
        <w:rPr>
          <w:rFonts w:ascii="Abadi MT Condensed Light" w:eastAsia="Verdana" w:hAnsi="Abadi MT Condensed Light" w:cs="Verdana"/>
          <w:sz w:val="18"/>
          <w:szCs w:val="18"/>
        </w:rPr>
      </w:pPr>
    </w:p>
    <w:p w14:paraId="7FC1C857" w14:textId="77777777" w:rsidR="00E41EDC" w:rsidRPr="0035646C" w:rsidRDefault="00E41EDC" w:rsidP="00746E41">
      <w:pPr>
        <w:rPr>
          <w:rFonts w:ascii="Abadi MT Condensed Light" w:eastAsia="Verdana" w:hAnsi="Abadi MT Condensed Light" w:cs="Verdana"/>
          <w:sz w:val="18"/>
          <w:szCs w:val="18"/>
        </w:rPr>
      </w:pPr>
    </w:p>
    <w:sectPr w:rsidR="00E41EDC" w:rsidRPr="0035646C" w:rsidSect="0035646C">
      <w:headerReference w:type="default" r:id="rId7"/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5A410" w14:textId="77777777" w:rsidR="00E2665E" w:rsidRDefault="00E2665E" w:rsidP="003E2566">
      <w:r>
        <w:separator/>
      </w:r>
    </w:p>
  </w:endnote>
  <w:endnote w:type="continuationSeparator" w:id="0">
    <w:p w14:paraId="10252404" w14:textId="77777777" w:rsidR="00E2665E" w:rsidRDefault="00E2665E" w:rsidP="003E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194FF" w14:textId="77777777" w:rsidR="00E2665E" w:rsidRDefault="00E2665E" w:rsidP="003E2566">
      <w:r>
        <w:separator/>
      </w:r>
    </w:p>
  </w:footnote>
  <w:footnote w:type="continuationSeparator" w:id="0">
    <w:p w14:paraId="0ECC7008" w14:textId="77777777" w:rsidR="00E2665E" w:rsidRDefault="00E2665E" w:rsidP="003E2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45010" w14:textId="77777777" w:rsidR="003E2566" w:rsidRDefault="003E25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3AEDC6" wp14:editId="0CC089B8">
          <wp:simplePos x="0" y="0"/>
          <wp:positionH relativeFrom="column">
            <wp:posOffset>-613783</wp:posOffset>
          </wp:positionH>
          <wp:positionV relativeFrom="page">
            <wp:posOffset>118334</wp:posOffset>
          </wp:positionV>
          <wp:extent cx="6632819" cy="950704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-timbrado-retrato-ihac+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819" cy="950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97"/>
    <w:rsid w:val="000765C4"/>
    <w:rsid w:val="000B3782"/>
    <w:rsid w:val="00120BFA"/>
    <w:rsid w:val="00132F64"/>
    <w:rsid w:val="002B7735"/>
    <w:rsid w:val="00334803"/>
    <w:rsid w:val="0035646C"/>
    <w:rsid w:val="003649CB"/>
    <w:rsid w:val="003E2566"/>
    <w:rsid w:val="00446835"/>
    <w:rsid w:val="00470FD4"/>
    <w:rsid w:val="00483FC2"/>
    <w:rsid w:val="004C5145"/>
    <w:rsid w:val="005750D5"/>
    <w:rsid w:val="005A4485"/>
    <w:rsid w:val="00600EB9"/>
    <w:rsid w:val="00617F44"/>
    <w:rsid w:val="00651C49"/>
    <w:rsid w:val="00667F96"/>
    <w:rsid w:val="00735F00"/>
    <w:rsid w:val="00746E41"/>
    <w:rsid w:val="00803117"/>
    <w:rsid w:val="008613EB"/>
    <w:rsid w:val="008A7048"/>
    <w:rsid w:val="008F1263"/>
    <w:rsid w:val="009E098C"/>
    <w:rsid w:val="00AA7594"/>
    <w:rsid w:val="00AF4D97"/>
    <w:rsid w:val="00AF6E9D"/>
    <w:rsid w:val="00B16DBA"/>
    <w:rsid w:val="00B36988"/>
    <w:rsid w:val="00B441F9"/>
    <w:rsid w:val="00B47429"/>
    <w:rsid w:val="00BD508D"/>
    <w:rsid w:val="00C41907"/>
    <w:rsid w:val="00C72A92"/>
    <w:rsid w:val="00D31A4E"/>
    <w:rsid w:val="00D55750"/>
    <w:rsid w:val="00DA0461"/>
    <w:rsid w:val="00DF2108"/>
    <w:rsid w:val="00E01999"/>
    <w:rsid w:val="00E2665E"/>
    <w:rsid w:val="00E41EDC"/>
    <w:rsid w:val="00EC765C"/>
    <w:rsid w:val="00F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6B46"/>
  <w15:docId w15:val="{FDA892A2-5D8B-5C4C-9E99-CFEC1D92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comgrade">
    <w:name w:val="Table Grid"/>
    <w:basedOn w:val="Tabelanormal"/>
    <w:uiPriority w:val="39"/>
    <w:rsid w:val="00DA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2566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2566"/>
  </w:style>
  <w:style w:type="paragraph" w:styleId="Rodap">
    <w:name w:val="footer"/>
    <w:basedOn w:val="Normal"/>
    <w:link w:val="RodapChar"/>
    <w:uiPriority w:val="99"/>
    <w:unhideWhenUsed/>
    <w:rsid w:val="003E2566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3E2566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17F44"/>
    <w:pPr>
      <w:widowControl w:val="0"/>
      <w:autoSpaceDE w:val="0"/>
      <w:autoSpaceDN w:val="0"/>
    </w:pPr>
    <w:rPr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17F44"/>
    <w:rPr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6RPTKtX2Lgv3uu8UXZ45cg8BA==">AMUW2mVBScKeFm+J0/PwACaGIUc56Bc34PJGAyIFmOOwgo6wdOk+UK2N/7/hBPywxXbKBpEJuIMa+Df4lSQpbJm51AxK0OH70mEyr7sxW+0YELonOLY7iIkanfydlJET82HNI5n3PfbU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Roberto Severino</cp:lastModifiedBy>
  <cp:revision>3</cp:revision>
  <cp:lastPrinted>2020-11-28T12:29:00Z</cp:lastPrinted>
  <dcterms:created xsi:type="dcterms:W3CDTF">2020-12-09T11:51:00Z</dcterms:created>
  <dcterms:modified xsi:type="dcterms:W3CDTF">2020-12-09T11:53:00Z</dcterms:modified>
</cp:coreProperties>
</file>